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4" w:rsidRPr="00A60814" w:rsidRDefault="00A60814" w:rsidP="00A6081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</w:p>
    <w:p w:rsidR="00A60814" w:rsidRPr="00A60814" w:rsidRDefault="00A60814" w:rsidP="006C193A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Затверджено </w:t>
      </w:r>
    </w:p>
    <w:p w:rsidR="00A60814" w:rsidRPr="00A60814" w:rsidRDefault="00A60814" w:rsidP="00A60814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звітно-виборчою  конференцією  </w:t>
      </w:r>
    </w:p>
    <w:p w:rsidR="00A60814" w:rsidRPr="00A60814" w:rsidRDefault="00A60814" w:rsidP="00A60814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Первинної профспілкової організації </w:t>
      </w:r>
    </w:p>
    <w:p w:rsidR="00A60814" w:rsidRPr="00A60814" w:rsidRDefault="00A60814" w:rsidP="00A60814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Луганського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національного університету </w:t>
      </w:r>
    </w:p>
    <w:p w:rsidR="00A60814" w:rsidRDefault="00A60814" w:rsidP="00A60814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імені Тараса Шевченка                 </w:t>
      </w:r>
    </w:p>
    <w:p w:rsidR="00A60814" w:rsidRDefault="00A60814" w:rsidP="00A6081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лютого</w:t>
      </w: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A6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р. </w:t>
      </w:r>
    </w:p>
    <w:p w:rsidR="00A60814" w:rsidRPr="00A60814" w:rsidRDefault="00A60814" w:rsidP="00A60814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 Голова ППО ЛНУ В.П. Мороз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14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A60814" w:rsidRDefault="00A60814" w:rsidP="00A60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про первинну профспілкову організацію</w:t>
      </w:r>
    </w:p>
    <w:p w:rsidR="00A60814" w:rsidRPr="00A60814" w:rsidRDefault="00A60814" w:rsidP="00A60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Луганського національного університету  імені Тараса Шевченка</w:t>
      </w: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Pr="00A60814" w:rsidRDefault="00A60814" w:rsidP="00A60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ПОЛОЖЕННЯ</w:t>
      </w:r>
    </w:p>
    <w:p w:rsidR="00A60814" w:rsidRPr="00A60814" w:rsidRDefault="00A60814" w:rsidP="00A60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первинну</w:t>
      </w:r>
      <w:r w:rsidR="00B16AF8">
        <w:rPr>
          <w:rFonts w:ascii="Times New Roman" w:hAnsi="Times New Roman" w:cs="Times New Roman"/>
          <w:sz w:val="28"/>
          <w:szCs w:val="28"/>
        </w:rPr>
        <w:t xml:space="preserve"> профспілкову організацію </w:t>
      </w:r>
      <w:r w:rsidRPr="00A60814">
        <w:rPr>
          <w:rFonts w:ascii="Times New Roman" w:hAnsi="Times New Roman" w:cs="Times New Roman"/>
          <w:sz w:val="28"/>
          <w:szCs w:val="28"/>
        </w:rPr>
        <w:t>Луганського національного університету імені Тараса Шевченка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14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1.1.  Первинна профспілкова організація Лу</w:t>
      </w:r>
      <w:r w:rsidR="00723416">
        <w:rPr>
          <w:rFonts w:ascii="Times New Roman" w:hAnsi="Times New Roman" w:cs="Times New Roman"/>
          <w:sz w:val="28"/>
          <w:szCs w:val="28"/>
        </w:rPr>
        <w:t>ганського національного  університе</w:t>
      </w:r>
      <w:bookmarkStart w:id="0" w:name="_GoBack"/>
      <w:bookmarkEnd w:id="0"/>
      <w:r w:rsidRPr="00A60814">
        <w:rPr>
          <w:rFonts w:ascii="Times New Roman" w:hAnsi="Times New Roman" w:cs="Times New Roman"/>
          <w:sz w:val="28"/>
          <w:szCs w:val="28"/>
        </w:rPr>
        <w:t xml:space="preserve">ту імені Тараса Шевченка / далі - профспілкова організація/ є організаційною ланкою  на правах райкому профспілки працівників освіти і науки України, яка об’єднує профспілкові організації, члени яких працюють або навчаються  в структурних підрозділів Луганського національного університету імені Тараса Шевченка (далі – університет) та інші профспілкові організації.  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1.2. Профспілкова організація має статус юридичної особи  на підставі діючого Статуту  профспілки працівників освіти і науки України,  зареєстрованої Міністерством юстиції України. Профспілкова організація  здійснює свої повноваження і бере на себе зобов'язання через виборний орган - профспілковій комітет. 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1.3. Профспілкова  організація   керується  у  своїй  діяльності Конституцією України, Законом України "Про професійні спілки, їх права та гарантії діяльності", діючим законодавством України, статутом профспілки, цим Положенням, постановами центрального і обласного комітетів профспілки та рішеннями конференцій профспілкової організації. 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1.4. Профспілкова організація    незалежна від органів державної влади та органів місцевого самоврядування, роботодавців, інших громадських організацій, політичних партій, їм не підзвітна і не підконтрольна.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1.5. Профспілкова  організація     будує  відносини  з  органами державної влади, місцевого самоврядування, роботодавцями на принципах самостійності, рівності, взаєморозуміння, гласності та законності.</w:t>
      </w:r>
    </w:p>
    <w:p w:rsidR="00A60814" w:rsidRP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1.6. Профспілкова організація визначає напрями своєї діяльності, виходячи з повноважень, передбачених Законом України "Про професійні спілки, їх права та гарантії діяльності", статутних завдань профспілки, постанов ЦК профспілки, обкому профспілки, конференцій профспілкової організації з метою об'єднання і координації спільних дій всіх профспілкових організацій структурних підрозділів університету  щодо представництва та захисту трудових, соціально-економічних прав та інтересів членів профспілки в органах державної влади, місцевого самоврядування, у роботодавців та їх об'єднаннях.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14" w:rsidRPr="00A60814" w:rsidRDefault="00A60814" w:rsidP="00A60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1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Органи профспілкової організації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2.1.    Керівними   та    виборними    органами    профспілкової    організації є: 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2.1.1. виборний  орган -  профспілковий комітет профспілкової організації   /далі - виборний орган/; </w:t>
      </w:r>
    </w:p>
    <w:p w:rsidR="00A60814" w:rsidRP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2.1.2 .президія профспілкового комітету / далі — президія/. 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2.2. Вищим органом профспілкової організації  є конференція, яка проводиться в міру необхідності, але не рідше одного разу на 5 років, згідно Статуту. Конференція скликається виборним органом. Про дату проведення і порядок денний конференції оголошується в терміни, визначені діючим статутом профспілки. Норма представництва та порядок виборів делегатів на конференцію встановлюється виборним органом. 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2.3. Конференція є правомочною, якщо в її роботі беруть участь не </w:t>
      </w:r>
      <w:proofErr w:type="spellStart"/>
      <w:r w:rsidRPr="00A60814">
        <w:rPr>
          <w:rFonts w:ascii="Times New Roman" w:hAnsi="Times New Roman" w:cs="Times New Roman"/>
          <w:sz w:val="28"/>
          <w:szCs w:val="28"/>
        </w:rPr>
        <w:t>меншяк</w:t>
      </w:r>
      <w:proofErr w:type="spellEnd"/>
      <w:r w:rsidRPr="00A60814">
        <w:rPr>
          <w:rFonts w:ascii="Times New Roman" w:hAnsi="Times New Roman" w:cs="Times New Roman"/>
          <w:sz w:val="28"/>
          <w:szCs w:val="28"/>
        </w:rPr>
        <w:t xml:space="preserve"> 2/3 обраних делегатів.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2.4.    Рішення  конференції приймаються більшістю голосів делегатів, присутніх на її засіданні, за умови наявності кворуму, крім рішення стосовно ліквідації  або реорганізації  профспілкової  організації,  де  рішення приймається двома третинами делегатів. </w:t>
      </w:r>
    </w:p>
    <w:p w:rsidR="00A60814" w:rsidRP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2.5.    Позачергова конференція скликається за ініціативою профспілкового комітету або на вимогу не менше 1/3 членів профспілки, які об'єднуються профспілкову організацією.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14" w:rsidRPr="00A60814" w:rsidRDefault="00A60814" w:rsidP="00A6081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814">
        <w:rPr>
          <w:rFonts w:ascii="Times New Roman" w:hAnsi="Times New Roman" w:cs="Times New Roman"/>
          <w:b/>
          <w:bCs/>
          <w:sz w:val="28"/>
          <w:szCs w:val="28"/>
        </w:rPr>
        <w:t>2.6. Конференція:</w:t>
      </w:r>
    </w:p>
    <w:p w:rsid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0814">
        <w:rPr>
          <w:rFonts w:ascii="Times New Roman" w:hAnsi="Times New Roman" w:cs="Times New Roman"/>
          <w:sz w:val="28"/>
          <w:szCs w:val="28"/>
        </w:rPr>
        <w:t xml:space="preserve">2.6.1. Визначає основні напрями діяльності профспілкової організації, виходячи з повноважень, передбачених Законом України "Про професійні спілки, їх права та гарантії діяльності", інших визначених законодавством України, статутних завдань профспілки, рішень її центральних органів; 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2.6.2. Заслуховує повідомлення мандатної комісії про повноваження делегатів конференції, приймає відповідне рішення з цього питання. </w:t>
      </w:r>
    </w:p>
    <w:p w:rsidR="00A60814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2.6.3. Заслуховує звіт про діяльність виборного органу, дає оцінку його роботі, заслуховує та затверджує звіт ревізійної комісії; </w:t>
      </w:r>
    </w:p>
    <w:p w:rsidR="00AE03BA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2.6.4. Обирає /формує/ виборний орган, ревізійну комісію, делегатів на конференцію профспілки, міжспілкові конференції, делегує представників до складу керівних органів профспілки та міжспілкових профоб'єднань;</w:t>
      </w:r>
    </w:p>
    <w:p w:rsidR="00AE03BA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2.6.5.Обирає голову виборного органу, його заступника /заступників/, визначає їх повноваження; </w:t>
      </w:r>
    </w:p>
    <w:p w:rsidR="00AE03BA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lastRenderedPageBreak/>
        <w:t>2.6.6. Формує пропозиції щодо стратегічних напрямів діяльності профспілки, змін до статуту, інших нормативних документів;</w:t>
      </w:r>
    </w:p>
    <w:p w:rsidR="00AE03BA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2.6.7. Приймає рішення про вступ до міжспілкових профоб'єднань. </w:t>
      </w:r>
    </w:p>
    <w:p w:rsidR="00AE03BA" w:rsidRDefault="00A60814" w:rsidP="00A60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2.6.8. Розглядає інші питання діяльності профспілкової організації.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2.7. Конференція має  право делегувати виборному органу окремі повноваження для вирішення питань, що належать до компетенції конференції.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2.8. У період між конференціями роботу профспілкової організації організує </w:t>
      </w:r>
      <w:r w:rsidRPr="00AE03BA">
        <w:rPr>
          <w:rFonts w:ascii="Times New Roman" w:hAnsi="Times New Roman" w:cs="Times New Roman"/>
          <w:b/>
          <w:bCs/>
          <w:sz w:val="28"/>
          <w:szCs w:val="28"/>
        </w:rPr>
        <w:t>виборний орган</w:t>
      </w:r>
      <w:r w:rsidRPr="00A60814">
        <w:rPr>
          <w:rFonts w:ascii="Times New Roman" w:hAnsi="Times New Roman" w:cs="Times New Roman"/>
          <w:sz w:val="28"/>
          <w:szCs w:val="28"/>
        </w:rPr>
        <w:t xml:space="preserve"> — профком університету, який формується конференцією шляхом обрання та делегування членів профкому.</w:t>
      </w:r>
    </w:p>
    <w:p w:rsidR="00A60814" w:rsidRPr="00A60814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2.9.  Пленуми профкому проводяться в міру необхідності, але не рідше двох разів на рік, згідно Статуту. Засідання вважається правомочним, якщо в ньому беруть участь більше </w:t>
      </w:r>
    </w:p>
    <w:p w:rsidR="00AE03BA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половини членів виборного органу.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2.10. Рішення виборного органу приймаються більшістю голосів присутніх членів виборного органу за умови  наявності  кворуму. Форму голосування /відкрите, таємне/ визначають члени профкому. </w:t>
      </w:r>
    </w:p>
    <w:p w:rsidR="00A60814" w:rsidRPr="00A60814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2.11. Профком - орган, підзвітний конференції профспілкової організації.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BA" w:rsidRPr="00AE03BA" w:rsidRDefault="00A60814" w:rsidP="00AE03B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3BA">
        <w:rPr>
          <w:rFonts w:ascii="Times New Roman" w:hAnsi="Times New Roman" w:cs="Times New Roman"/>
          <w:b/>
          <w:bCs/>
          <w:sz w:val="28"/>
          <w:szCs w:val="28"/>
        </w:rPr>
        <w:t xml:space="preserve">2.12. Профспілковий комітет: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2.12.1. Спрямовує свою діяльність на виконання статутних завдань профспілки, рішень її органів та конференції профспілкової організації;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2.12.2. Визначає основні напрями діяльності профспілкової організації на поточний період, виходячи з статутних положень профспілки, постанов її вищого за рівнем керівних органів та конференції профспілкової організації;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2.12.3. Приймає рішення про скликання конференції;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2.12.4. Затверджує дату, порядок денний конференції, встановлює норму представництва і порядок виборів делегатів, розглядає документи, що виносяться на розгляд конференції;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2.12.5. Визначає позицію профспілкової організації при веденні колективних переговорів та основні пропозиції щодо змісту колективного договору, правил внутрішнього розпорядку університету, надає допомогу підпорядкованим профспілковим організаціям у підготовці  колективних договорів, тощо;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2.12.6. Заслуховує інформацію про роботу президії, голови та його заступників, дає оцінку їх діяльності;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lastRenderedPageBreak/>
        <w:t xml:space="preserve"> 2.12.7. Заслуховує інформацію керівників нижчих за підпорядкуванням організаційних ланок профспілкової організації про виконання рішень органів профспілки та профкому;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2.12.8. Розглядає та затверджує бюджет і кошторис профспілкової організації;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2.12.9. Приймає рішення та організує масові акції на захист трудових, соціально-економічних прав та інтересів працівників відповідно до законодавства України;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2.12.10.  Координує діяльність підпорядкованих профспілкових організацій, контролює виконання ними статутних вимог, сприяє вирішенню конфліктів у профорганізаціях та між ними;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2.12.11.  Приймає рішення про позбавлення профспілкових організацій права голосу на засіданні виборного органу і президії, які не сплачують відрахувань від </w:t>
      </w:r>
      <w:proofErr w:type="spellStart"/>
      <w:r w:rsidRPr="00A60814">
        <w:rPr>
          <w:rFonts w:ascii="Times New Roman" w:hAnsi="Times New Roman" w:cs="Times New Roman"/>
          <w:sz w:val="28"/>
          <w:szCs w:val="28"/>
        </w:rPr>
        <w:t>профвнесків</w:t>
      </w:r>
      <w:proofErr w:type="spellEnd"/>
      <w:r w:rsidRPr="00A60814">
        <w:rPr>
          <w:rFonts w:ascii="Times New Roman" w:hAnsi="Times New Roman" w:cs="Times New Roman"/>
          <w:sz w:val="28"/>
          <w:szCs w:val="28"/>
        </w:rPr>
        <w:t xml:space="preserve"> профспілкової організації, або сплачують їх у розмірі нижчому від встановленого без поважних причин протягом трьох місяців. </w:t>
      </w:r>
    </w:p>
    <w:p w:rsidR="00A60814" w:rsidRPr="00A60814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2.12.12. Здійснює інші  функції за рішеннями конференції, а також функції, делеговані йому первинними організаціями. 2.13. В період між засіданнями виборного органу постійно діючим органом профспілкової організації є президія.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2.14. Президія обирається із складу профкому на період його повноважень на першому його засіданні. Кількісний склад президії визначається виборним органом. До їх складу за посадою входять голова та заступник /заступники/ голови профкому університету.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2.15. Засідання президії проводяться в міру необхідності, але не рідше, ніж один раз в 2 місяці, згідно Статуту. Засідання вважається правомочним, якщо в ньому беруть участь не менше двох третин членів президії.</w:t>
      </w:r>
    </w:p>
    <w:p w:rsidR="00A60814" w:rsidRPr="00A60814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2.16. Рішення президії приймається більшістю голосів присутніх на засіданні членів за умови наявності кворуму.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BA" w:rsidRPr="00AE03BA" w:rsidRDefault="00A60814" w:rsidP="00AE03B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3BA">
        <w:rPr>
          <w:rFonts w:ascii="Times New Roman" w:hAnsi="Times New Roman" w:cs="Times New Roman"/>
          <w:b/>
          <w:bCs/>
          <w:sz w:val="28"/>
          <w:szCs w:val="28"/>
        </w:rPr>
        <w:t xml:space="preserve">2.17.  Президія: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2.17.1. Спрямовує свою діяльність на організацію виконання рішень вищих   органів   профспілки,   постанов   конференції профспілкової організації   та   пленумів    профкому.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2.17.2. Визначає тактику дій профкому відповідно до поточної суспільно-економічної ситуації, готує відповідні пропозиції на розгляд пленуму, конференції.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lastRenderedPageBreak/>
        <w:t xml:space="preserve">2.17.3. Розглядає проекти і дає доручення щодо підписання договорів та угод.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2.17.4. Приймає  заяви,  звернення  до   органів  державної  влади   та місцевого  самоврядування, роботодавців  домагається   реалізації  висунутих   вимог  та пропозицій.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2.17.5. </w:t>
      </w:r>
      <w:proofErr w:type="spellStart"/>
      <w:r w:rsidRPr="00A60814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A60814">
        <w:rPr>
          <w:rFonts w:ascii="Times New Roman" w:hAnsi="Times New Roman" w:cs="Times New Roman"/>
          <w:sz w:val="28"/>
          <w:szCs w:val="28"/>
        </w:rPr>
        <w:t xml:space="preserve"> засідання пленуму, вносить пропозиції щодо порядку денного засідання і часу його проведення, розглядає документи, що виносяться на розгляд пленуму профкому.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2.17.6. Розглядає питання щодо прийняття до профспілкової організації нових організаційних ланок.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2.17.7.  Приймає рішення про створення  й   ліквідацію  власних підприємств, установ, організацій   відповідно   до   законодавства   України, затверджує їх статути, призначає і звільняє їх керівників.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2.17.8.  Забезпечує координацію  і єдність дій організаційних ланок профспілкової організації, які входять до складу  організації. Спільно   з органами   управління   соціального страхування спрямовує дії  профспілкових  органів  на ефективне  використання  коштів,  проводить роботу щодо оздоровлення членів профспілки та членів їх сімей.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2.17.9.  Організовує виконання профспілкового бюджету, контроль за надходженням  відрахувань   від  </w:t>
      </w:r>
      <w:proofErr w:type="spellStart"/>
      <w:r w:rsidRPr="00A60814">
        <w:rPr>
          <w:rFonts w:ascii="Times New Roman" w:hAnsi="Times New Roman" w:cs="Times New Roman"/>
          <w:sz w:val="28"/>
          <w:szCs w:val="28"/>
        </w:rPr>
        <w:t>профвнесків</w:t>
      </w:r>
      <w:proofErr w:type="spellEnd"/>
      <w:r w:rsidRPr="00A60814">
        <w:rPr>
          <w:rFonts w:ascii="Times New Roman" w:hAnsi="Times New Roman" w:cs="Times New Roman"/>
          <w:sz w:val="28"/>
          <w:szCs w:val="28"/>
        </w:rPr>
        <w:t>,  затверджує  штатний  розклад апарату, формує штати працівників виконавчого апарату профкому. Надає фінансову допомогу профспілковим структурним підрозділам.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2.17.10. Організовує і координує роботу  з питань навчання профспілкових кадрів та активу.        </w:t>
      </w:r>
      <w:r w:rsidR="00AE03BA">
        <w:rPr>
          <w:rFonts w:ascii="Times New Roman" w:hAnsi="Times New Roman" w:cs="Times New Roman"/>
          <w:sz w:val="28"/>
          <w:szCs w:val="28"/>
        </w:rPr>
        <w:t>\</w:t>
      </w:r>
    </w:p>
    <w:p w:rsidR="00A60814" w:rsidRPr="00A60814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  2.17.11.  Скасовує прийняті рішення, якщо вони прийняті з порушенням законодавства України, статуту профспілки та рішень її органів; </w:t>
      </w:r>
    </w:p>
    <w:p w:rsidR="00AE03BA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        2.17.12.  Приймає рішення з питань, пов'язаних із здійсненням права власності на майно профспілкової організації   відповідно до рішення центрального органу профспілки, Статуту та цього Положення.</w:t>
      </w:r>
    </w:p>
    <w:p w:rsidR="00AE03BA" w:rsidRDefault="00A60814" w:rsidP="00AE03BA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2.17.13. Організовує контроль за додержанням законодавства про працю, наданням членам профспілки правової, матеріальної та соціальної допомоги.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2.17.14. Приймає рішення   щодо   розірвання   трудового   договору /контракту/  з керівниками  підприємств,  установ,   організацій,   якщо  вони порушують  Закон України "Про  професійні  спілки, їх  права та гарантії діяльності", законодавство про працю, про колективні договори та угоди.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2.17.15. Організовує і  координує роботу  по  культурному обслуговуванню членів профспілки, розвитку масової фізичної культури і спорту, вживає   заходів щодо підтримки закладів культури, оздоровлення і </w:t>
      </w:r>
      <w:r w:rsidRPr="00A60814">
        <w:rPr>
          <w:rFonts w:ascii="Times New Roman" w:hAnsi="Times New Roman" w:cs="Times New Roman"/>
          <w:sz w:val="28"/>
          <w:szCs w:val="28"/>
        </w:rPr>
        <w:lastRenderedPageBreak/>
        <w:t xml:space="preserve">відпочинку, спортивних споруд, які утримуються    роботодавцями    і обслуговують найманих працівників профспілкової організації та членів їх сімей.           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2.17.16. Здійснює громадський контроль за додержанням законодавства про охорону праці, створенням безпечних і нешкідливих умов праці, належних виробничих  та  санітарно-побутових  умов, забезпеченням    працівників спецодягом, спецвзуттям, іншими засобами індивідуального та колективного захисту.         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2.17.17. Організовує роботу по проведенню звітів і виборів в профспілкової організації.       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  2.17.18.  Забезпечує своєчасний розгляд листів і скарг членів профспілки, організовує регулярний прийом членів профспілки.      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  2.17.19. Виконує інші функції, необхідні для забезпечення діяльності профспілкової організації, якщо вони не належать до виключної компетенції конференції або   комітету профспілки вищого рівня.    </w:t>
      </w:r>
    </w:p>
    <w:p w:rsidR="00A60814" w:rsidRPr="00A60814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     2.17.20. Може делегувати окремі свої повноваження голові профспілкового комітету.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BA" w:rsidRPr="00AE03BA" w:rsidRDefault="00A60814" w:rsidP="00AE03B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3BA">
        <w:rPr>
          <w:rFonts w:ascii="Times New Roman" w:hAnsi="Times New Roman" w:cs="Times New Roman"/>
          <w:b/>
          <w:bCs/>
          <w:sz w:val="28"/>
          <w:szCs w:val="28"/>
        </w:rPr>
        <w:t>2.18. Голова профспілкового комітету :</w:t>
      </w:r>
    </w:p>
    <w:p w:rsidR="00AE03BA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  <w:r w:rsidR="00AE03BA">
        <w:rPr>
          <w:rFonts w:ascii="Times New Roman" w:hAnsi="Times New Roman" w:cs="Times New Roman"/>
          <w:sz w:val="28"/>
          <w:szCs w:val="28"/>
        </w:rPr>
        <w:tab/>
      </w:r>
      <w:r w:rsidRPr="00A60814">
        <w:rPr>
          <w:rFonts w:ascii="Times New Roman" w:hAnsi="Times New Roman" w:cs="Times New Roman"/>
          <w:sz w:val="28"/>
          <w:szCs w:val="28"/>
        </w:rPr>
        <w:t xml:space="preserve">2.18.1.Організовує виконання статутних завдань організації, рішень профспілкового органів та несе відповідальність за їх виконання профспілкової організацією.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2.18.2. Без довіреності представляє профспілкову організацію   в органах    державної    влади    та    місцевого    самоврядування,    організаціях роботодавців, об'єднаннях   громадян, в інших організаціях, засобах масової інформації, підписує договори і угоди, здійснює контроль за їх виконанням.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2.18.3. Організовує  надання практичної допомоги первинним профспілковим організаціям в здійсненні статутної діяльності.</w:t>
      </w:r>
    </w:p>
    <w:p w:rsidR="00A60814" w:rsidRPr="00A60814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2.18.4. </w:t>
      </w:r>
      <w:proofErr w:type="spellStart"/>
      <w:r w:rsidRPr="00A60814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A60814">
        <w:rPr>
          <w:rFonts w:ascii="Times New Roman" w:hAnsi="Times New Roman" w:cs="Times New Roman"/>
          <w:sz w:val="28"/>
          <w:szCs w:val="28"/>
        </w:rPr>
        <w:t xml:space="preserve"> президію, організовує  підготовку необхідних документів, що виносяться на розгляд конференції, виборного органу, президії.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2.18.5. Вносить   пропозиції  конференції   щодо   обрання   заступника /заступників/ голови.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2.18.6. В межах асигнувань, передбачених бюджетом, формує </w:t>
      </w:r>
      <w:r w:rsidR="00AE03BA" w:rsidRPr="00A60814">
        <w:rPr>
          <w:rFonts w:ascii="Times New Roman" w:hAnsi="Times New Roman" w:cs="Times New Roman"/>
          <w:sz w:val="28"/>
          <w:szCs w:val="28"/>
        </w:rPr>
        <w:t>апарат</w:t>
      </w:r>
      <w:r w:rsidRPr="00A60814">
        <w:rPr>
          <w:rFonts w:ascii="Times New Roman" w:hAnsi="Times New Roman" w:cs="Times New Roman"/>
          <w:sz w:val="28"/>
          <w:szCs w:val="28"/>
        </w:rPr>
        <w:t xml:space="preserve">, приймає і звільняє працівників апарату; затверджує функціональні обов'язки працівників апарату, організує  їх роботу і несе відповідальність   за   її ефективність.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lastRenderedPageBreak/>
        <w:t xml:space="preserve">2.18.7. Розпоряджається  коштами  профспілкової організації  в межах асигнувань, передбачених бюджетом. 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2.18.8. Здійснює контроль за ефективністю використання майна організації, діяльністю утворених підприємств, установ і організацій, вносить пропозиції до президії щодо призначення і звільнення їх керівників.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2.18.9. Головує на засіданнях профспілкового комітету  та президії.</w:t>
      </w:r>
    </w:p>
    <w:p w:rsidR="00AE03BA" w:rsidRDefault="00A60814" w:rsidP="00AE03BA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2.18.10. Підписує рішення профспілкового комітету, президії, несе відповідальність за організацію діловодства, достовірність статистичних звітів та інших документів, своєчасне подання їх до вищих профспілкових органів, за збереження документів та передачу їх в </w:t>
      </w:r>
      <w:r w:rsidR="00AE03BA" w:rsidRPr="00A60814">
        <w:rPr>
          <w:rFonts w:ascii="Times New Roman" w:hAnsi="Times New Roman" w:cs="Times New Roman"/>
          <w:sz w:val="28"/>
          <w:szCs w:val="28"/>
        </w:rPr>
        <w:t>установленому</w:t>
      </w:r>
      <w:r w:rsidRPr="00A60814">
        <w:rPr>
          <w:rFonts w:ascii="Times New Roman" w:hAnsi="Times New Roman" w:cs="Times New Roman"/>
          <w:sz w:val="28"/>
          <w:szCs w:val="28"/>
        </w:rPr>
        <w:t xml:space="preserve"> порядку до архіву.</w:t>
      </w:r>
    </w:p>
    <w:p w:rsidR="00AE03B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2.18.11. Виконує інші функції, необхідні для забезпечення діяльності організації, делеговані йому виборним органом, якщо вони не є виключною компетенцією конференції, профспілкового комітету, президії.</w:t>
      </w:r>
    </w:p>
    <w:p w:rsidR="00A60814" w:rsidRPr="00A60814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2.18.12. Звільнення  голови профкому університету і його заступника  /заступників/ за порушення статуту профспілки,   неналежне виконання посадових обов'язків проводиться відповідно до норм трудового законодавства за рішенням органу, який їх обрав. Звільнення зазначених осіб у зв'язку з </w:t>
      </w:r>
      <w:r w:rsidR="00AE03BA" w:rsidRPr="00A60814">
        <w:rPr>
          <w:rFonts w:ascii="Times New Roman" w:hAnsi="Times New Roman" w:cs="Times New Roman"/>
          <w:sz w:val="28"/>
          <w:szCs w:val="28"/>
        </w:rPr>
        <w:t>скороченням</w:t>
      </w:r>
      <w:r w:rsidRPr="00A60814">
        <w:rPr>
          <w:rFonts w:ascii="Times New Roman" w:hAnsi="Times New Roman" w:cs="Times New Roman"/>
          <w:sz w:val="28"/>
          <w:szCs w:val="28"/>
        </w:rPr>
        <w:t xml:space="preserve"> посади, тривалою /понад чотири місяці/ хворобою, невідповідності посаді внаслідок стану здоров'я чи недостатньої кваліфікації проводиться за рішенням виборного органу. Рішення про звільнення цих осіб з інших підстав, у тому числі за власним бажанням, приймається головою профкому. </w:t>
      </w:r>
    </w:p>
    <w:p w:rsidR="00A60814" w:rsidRPr="00AE03BA" w:rsidRDefault="00A60814" w:rsidP="00A608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BA" w:rsidRPr="00AE03BA" w:rsidRDefault="00A60814" w:rsidP="00AE03B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3BA">
        <w:rPr>
          <w:rFonts w:ascii="Times New Roman" w:hAnsi="Times New Roman" w:cs="Times New Roman"/>
          <w:b/>
          <w:bCs/>
          <w:sz w:val="28"/>
          <w:szCs w:val="28"/>
        </w:rPr>
        <w:t>3. Майно і кошти профспілкової організації</w:t>
      </w:r>
      <w:r w:rsidR="00AE03BA" w:rsidRPr="00AE03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E0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93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3.1. Профспілкова організація  має у власності кошти та інше майно, необхідне для здійснення статутної діяльності. </w:t>
      </w:r>
    </w:p>
    <w:p w:rsidR="006C193A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3.2.  Кошти профспілкової організації   складаються  із профспілкових  внесків у розмірах,  встановлених  статутом  профспілки  та відповідно виборнім органом, доходів від господарської діяльності створених нею  підприємств, установ, організацій, добровільних майнових внесків і пожертвувань, інших надходжень, не заборонених законодавством України. </w:t>
      </w:r>
    </w:p>
    <w:p w:rsidR="00A60814" w:rsidRPr="00A60814" w:rsidRDefault="00A60814" w:rsidP="00AE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3.3. Кошти та інше майно організації є колективною власністю. Воно не підлягає розподілу між первинними  організаціями, членами профспілки і використовується для забезпечення виконання статутних завдань в інтересах організаційних ланок профспілкової організації та об'єднуваних ними членів профспілки і членів їх сімей. </w:t>
      </w:r>
    </w:p>
    <w:p w:rsidR="00A60814" w:rsidRPr="00A60814" w:rsidRDefault="00A60814" w:rsidP="006C1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3.4. Профспілкова організація   розпоряджається наявними в неї коштами згідно з бюджетом і кошторисом, затвердженими пленумом, з урахуванням статутних вимог.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60814" w:rsidRPr="006C193A" w:rsidRDefault="00A60814" w:rsidP="006C193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93A">
        <w:rPr>
          <w:rFonts w:ascii="Times New Roman" w:hAnsi="Times New Roman" w:cs="Times New Roman"/>
          <w:b/>
          <w:bCs/>
          <w:sz w:val="28"/>
          <w:szCs w:val="28"/>
        </w:rPr>
        <w:t>4. Права профспілкової організації  як юридичної особи</w:t>
      </w:r>
      <w:r w:rsidR="006C193A" w:rsidRPr="006C19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C1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3A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       4.1. Профспілкова організація   набуває статусу юридичної особи на   підставі Статуту  зареєстрованої профспілки, має   печатку, штамп установленого зразка, бланк та іншу атрибутику, рахунки в банках.    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   4.2. Право юридичної особи профспілкова організація   здійснює через свій виборний орган, що діє в межах прав, наданих йому статутом. </w:t>
      </w:r>
    </w:p>
    <w:p w:rsidR="00A60814" w:rsidRPr="00A60814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3A" w:rsidRPr="006C193A" w:rsidRDefault="00A60814" w:rsidP="006C193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93A">
        <w:rPr>
          <w:rFonts w:ascii="Times New Roman" w:hAnsi="Times New Roman" w:cs="Times New Roman"/>
          <w:b/>
          <w:bCs/>
          <w:sz w:val="28"/>
          <w:szCs w:val="28"/>
        </w:rPr>
        <w:t>5. Ліквідація, припинення діяльності  профспілкової організації</w:t>
      </w:r>
      <w:r w:rsidR="006C193A" w:rsidRPr="006C19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193A" w:rsidRDefault="00A60814" w:rsidP="00A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 </w:t>
      </w:r>
      <w:r w:rsidR="006C193A">
        <w:rPr>
          <w:rFonts w:ascii="Times New Roman" w:hAnsi="Times New Roman" w:cs="Times New Roman"/>
          <w:sz w:val="28"/>
          <w:szCs w:val="28"/>
        </w:rPr>
        <w:tab/>
      </w:r>
      <w:r w:rsidRPr="00A60814">
        <w:rPr>
          <w:rFonts w:ascii="Times New Roman" w:hAnsi="Times New Roman" w:cs="Times New Roman"/>
          <w:sz w:val="28"/>
          <w:szCs w:val="28"/>
        </w:rPr>
        <w:t xml:space="preserve">5.1. Профспілкова організація може припинити свою діяльність шляхом ліквідації чи реорганізації. </w:t>
      </w:r>
    </w:p>
    <w:p w:rsidR="006C193A" w:rsidRDefault="00A60814" w:rsidP="006C1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5.2. Ліквідація або реорганізація профспілкової організації здійснюється за рішенням конференції. Рішення вважається прийнятим, якщо за нього проголосувало не менше двох третин присутніх делегатів конференції за умови наявності кворуму.</w:t>
      </w:r>
    </w:p>
    <w:p w:rsidR="006C193A" w:rsidRDefault="00A60814" w:rsidP="006C1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 5.3. У випадку прийняття рішення про ліквідацію профспілкової організації  конференція призначає ліквідаційну комісію. </w:t>
      </w:r>
    </w:p>
    <w:p w:rsidR="006C193A" w:rsidRDefault="00A60814" w:rsidP="006C1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 xml:space="preserve">5.4. Припинення діяльності, ліквідація профспілкової організації як юридичної особи з інших підстав можуть </w:t>
      </w:r>
      <w:r w:rsidR="006C193A" w:rsidRPr="00A60814">
        <w:rPr>
          <w:rFonts w:ascii="Times New Roman" w:hAnsi="Times New Roman" w:cs="Times New Roman"/>
          <w:sz w:val="28"/>
          <w:szCs w:val="28"/>
        </w:rPr>
        <w:t>здійснюватися</w:t>
      </w:r>
      <w:r w:rsidRPr="00A60814">
        <w:rPr>
          <w:rFonts w:ascii="Times New Roman" w:hAnsi="Times New Roman" w:cs="Times New Roman"/>
          <w:sz w:val="28"/>
          <w:szCs w:val="28"/>
        </w:rPr>
        <w:t xml:space="preserve"> лише за рішенням суду відповідно до законодавства України. </w:t>
      </w:r>
    </w:p>
    <w:p w:rsidR="00F13C5F" w:rsidRPr="00A60814" w:rsidRDefault="00A60814" w:rsidP="006C1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14">
        <w:rPr>
          <w:rFonts w:ascii="Times New Roman" w:hAnsi="Times New Roman" w:cs="Times New Roman"/>
          <w:sz w:val="28"/>
          <w:szCs w:val="28"/>
        </w:rPr>
        <w:t>5.5. Ліквідація профспілкової організації  не тягне за собою припинення діяльності її організаційних ланок - первинних організацій.</w:t>
      </w:r>
    </w:p>
    <w:sectPr w:rsidR="00F13C5F" w:rsidRPr="00A608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14"/>
    <w:rsid w:val="006C193A"/>
    <w:rsid w:val="00723416"/>
    <w:rsid w:val="00A60814"/>
    <w:rsid w:val="00AE03BA"/>
    <w:rsid w:val="00B16AF8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1550"/>
  <w15:chartTrackingRefBased/>
  <w15:docId w15:val="{541777AF-9224-4ED1-9C79-AC201BCB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Профком</cp:lastModifiedBy>
  <cp:revision>3</cp:revision>
  <cp:lastPrinted>2020-04-15T07:11:00Z</cp:lastPrinted>
  <dcterms:created xsi:type="dcterms:W3CDTF">2020-04-15T07:33:00Z</dcterms:created>
  <dcterms:modified xsi:type="dcterms:W3CDTF">2020-04-15T07:35:00Z</dcterms:modified>
</cp:coreProperties>
</file>